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40" w:type="dxa"/>
            <w:vAlign w:val="bottom"/>
            <w:gridSpan w:val="8"/>
            <w:vMerge w:val="restart"/>
          </w:tcPr>
          <w:p>
            <w:pPr>
              <w:jc w:val="center"/>
              <w:ind w:right="44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4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74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780" w:type="dxa"/>
            <w:vAlign w:val="bottom"/>
            <w:gridSpan w:val="3"/>
            <w:vMerge w:val="restart"/>
          </w:tcPr>
          <w:p>
            <w:pPr>
              <w:jc w:val="center"/>
              <w:ind w:right="452"/>
              <w:spacing w:after="0" w:line="243" w:lineRule="exact"/>
              <w:rPr>
                <w:sz w:val="20"/>
                <w:szCs w:val="20"/>
                <w:color w:val="auto"/>
              </w:rPr>
            </w:pPr>
            <w:r>
              <w:rPr>
                <w:rFonts w:ascii="Arial" w:cs="Arial" w:eastAsia="Arial" w:hAnsi="Arial"/>
                <w:sz w:val="22"/>
                <w:szCs w:val="22"/>
                <w:color w:val="auto"/>
                <w:w w:val="89"/>
              </w:rPr>
              <w:t>Washington, D.C. 20549</w:t>
            </w:r>
          </w:p>
        </w:tc>
        <w:tc>
          <w:tcPr>
            <w:tcW w:w="7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780" w:type="dxa"/>
            <w:vAlign w:val="bottom"/>
            <w:gridSpan w:val="3"/>
            <w:vMerge w:val="continue"/>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40" w:type="dxa"/>
            <w:vAlign w:val="bottom"/>
            <w:gridSpan w:val="2"/>
            <w:vMerge w:val="restart"/>
          </w:tcPr>
          <w:p>
            <w:pPr>
              <w:jc w:val="center"/>
              <w:ind w:left="472"/>
              <w:spacing w:after="0"/>
              <w:rPr>
                <w:sz w:val="20"/>
                <w:szCs w:val="20"/>
                <w:color w:val="auto"/>
              </w:rPr>
            </w:pPr>
            <w:r>
              <w:rPr>
                <w:rFonts w:ascii="Arial" w:cs="Arial" w:eastAsia="Arial" w:hAnsi="Arial"/>
                <w:sz w:val="22"/>
                <w:szCs w:val="22"/>
                <w:color w:val="auto"/>
                <w:w w:val="94"/>
              </w:rPr>
              <w:t>FORM D</w:t>
            </w: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160" w:type="dxa"/>
            <w:vAlign w:val="bottom"/>
            <w:gridSpan w:val="5"/>
            <w:vMerge w:val="restart"/>
          </w:tcPr>
          <w:p>
            <w:pPr>
              <w:jc w:val="center"/>
              <w:ind w:right="512"/>
              <w:spacing w:after="0"/>
              <w:rPr>
                <w:sz w:val="20"/>
                <w:szCs w:val="20"/>
                <w:color w:val="auto"/>
              </w:rPr>
            </w:pPr>
            <w:r>
              <w:rPr>
                <w:rFonts w:ascii="Arial" w:cs="Arial" w:eastAsia="Arial" w:hAnsi="Arial"/>
                <w:sz w:val="22"/>
                <w:szCs w:val="22"/>
                <w:color w:val="auto"/>
                <w:w w:val="91"/>
              </w:rPr>
              <w:t>Notice of Exempt Offering of Securities</w:t>
            </w: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4160" w:type="dxa"/>
            <w:vAlign w:val="bottom"/>
            <w:gridSpan w:val="5"/>
            <w:vMerge w:val="continue"/>
          </w:tcPr>
          <w:p>
            <w:pPr>
              <w:spacing w:after="0"/>
              <w:rPr>
                <w:sz w:val="7"/>
                <w:szCs w:val="7"/>
                <w:color w:val="auto"/>
              </w:rPr>
            </w:pPr>
          </w:p>
        </w:tc>
        <w:tc>
          <w:tcPr>
            <w:tcW w:w="1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6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260" w:type="dxa"/>
            <w:vAlign w:val="bottom"/>
            <w:tcBorders>
              <w:bottom w:val="single" w:sz="8" w:color="9A9A9A"/>
            </w:tcBorders>
            <w:gridSpan w:val="2"/>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380" w:type="dxa"/>
            <w:vAlign w:val="bottom"/>
            <w:gridSpan w:val="4"/>
          </w:tcPr>
          <w:p>
            <w:pPr>
              <w:spacing w:after="0"/>
              <w:rPr>
                <w:sz w:val="20"/>
                <w:szCs w:val="20"/>
                <w:color w:val="auto"/>
              </w:rPr>
            </w:pPr>
            <w:r>
              <w:rPr>
                <w:rFonts w:ascii="Arial" w:cs="Arial" w:eastAsia="Arial" w:hAnsi="Arial"/>
                <w:sz w:val="22"/>
                <w:szCs w:val="22"/>
                <w:color w:val="auto"/>
              </w:rPr>
              <w:t>1. Issuer's Identity</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40" w:type="dxa"/>
            <w:vAlign w:val="bottom"/>
            <w:gridSpan w:val="2"/>
          </w:tcPr>
          <w:p>
            <w:pPr>
              <w:jc w:val="center"/>
              <w:ind w:left="152"/>
              <w:spacing w:after="0"/>
              <w:rPr>
                <w:sz w:val="20"/>
                <w:szCs w:val="20"/>
                <w:color w:val="auto"/>
              </w:rPr>
            </w:pPr>
            <w:r>
              <w:rPr>
                <w:rFonts w:ascii="Arial" w:cs="Arial" w:eastAsia="Arial" w:hAnsi="Arial"/>
                <w:sz w:val="22"/>
                <w:szCs w:val="22"/>
                <w:b w:val="1"/>
                <w:bCs w:val="1"/>
                <w:color w:val="auto"/>
                <w:w w:val="86"/>
              </w:rPr>
              <w:t>Previous</w:t>
            </w:r>
          </w:p>
        </w:tc>
        <w:tc>
          <w:tcPr>
            <w:tcW w:w="560" w:type="dxa"/>
            <w:vAlign w:val="bottom"/>
            <w:vMerge w:val="restart"/>
          </w:tcPr>
          <w:p>
            <w:pPr>
              <w:ind w:left="80"/>
              <w:spacing w:after="0"/>
              <w:rPr>
                <w:sz w:val="20"/>
                <w:szCs w:val="20"/>
                <w:color w:val="auto"/>
              </w:rPr>
            </w:pPr>
            <w:r>
              <w:rPr>
                <w:rFonts w:ascii="Arial" w:cs="Arial" w:eastAsia="Arial" w:hAnsi="Arial"/>
                <w:sz w:val="22"/>
                <w:szCs w:val="22"/>
                <w:color w:val="auto"/>
                <w:w w:val="87"/>
              </w:rPr>
              <w:t>None</w:t>
            </w: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20" w:type="dxa"/>
            <w:vAlign w:val="bottom"/>
            <w:gridSpan w:val="4"/>
            <w:vMerge w:val="restart"/>
          </w:tcPr>
          <w:p>
            <w:pPr>
              <w:ind w:left="14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5"/>
              </w:rPr>
              <w:t>Names</w:t>
            </w:r>
          </w:p>
        </w:tc>
        <w:tc>
          <w:tcPr>
            <w:tcW w:w="56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9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0001370053</w:t>
              </w:r>
            </w:hyperlink>
          </w:p>
        </w:tc>
        <w:tc>
          <w:tcPr>
            <w:tcW w:w="3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440" w:type="dxa"/>
            <w:vAlign w:val="bottom"/>
            <w:gridSpan w:val="4"/>
            <w:vMerge w:val="restart"/>
          </w:tcPr>
          <w:p>
            <w:pPr>
              <w:ind w:left="500"/>
              <w:spacing w:after="0"/>
              <w:rPr>
                <w:sz w:val="20"/>
                <w:szCs w:val="20"/>
                <w:color w:val="auto"/>
              </w:rPr>
            </w:pPr>
            <w:r>
              <w:rPr>
                <w:rFonts w:ascii="Arial" w:cs="Arial" w:eastAsia="Arial" w:hAnsi="Arial"/>
                <w:sz w:val="22"/>
                <w:szCs w:val="22"/>
                <w:color w:val="auto"/>
                <w:w w:val="96"/>
              </w:rPr>
              <w:t>ANAPTYS BIOSCIENCES INC</w:t>
            </w:r>
          </w:p>
        </w:tc>
        <w:tc>
          <w:tcPr>
            <w:tcW w:w="720" w:type="dxa"/>
            <w:vAlign w:val="bottom"/>
          </w:tcPr>
          <w:p>
            <w:pPr>
              <w:spacing w:after="0"/>
              <w:rPr>
                <w:sz w:val="21"/>
                <w:szCs w:val="21"/>
                <w:color w:val="auto"/>
              </w:rPr>
            </w:pPr>
          </w:p>
        </w:tc>
        <w:tc>
          <w:tcPr>
            <w:tcW w:w="1760" w:type="dxa"/>
            <w:vAlign w:val="bottom"/>
            <w:gridSpan w:val="3"/>
            <w:vMerge w:val="restart"/>
          </w:tcPr>
          <w:p>
            <w:pPr>
              <w:ind w:left="140"/>
              <w:spacing w:after="0"/>
              <w:rPr>
                <w:sz w:val="20"/>
                <w:szCs w:val="20"/>
                <w:color w:val="auto"/>
              </w:rPr>
            </w:pPr>
            <w:r>
              <w:rPr>
                <w:rFonts w:ascii="Arial" w:cs="Arial" w:eastAsia="Arial" w:hAnsi="Arial"/>
                <w:sz w:val="22"/>
                <w:szCs w:val="22"/>
                <w:color w:val="auto"/>
              </w:rPr>
              <w:t>X 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60" w:type="dxa"/>
            <w:vAlign w:val="bottom"/>
            <w:gridSpan w:val="2"/>
            <w:vMerge w:val="restart"/>
          </w:tcPr>
          <w:p>
            <w:pPr>
              <w:jc w:val="center"/>
              <w:ind w:right="572"/>
              <w:spacing w:after="0"/>
              <w:rPr>
                <w:sz w:val="20"/>
                <w:szCs w:val="20"/>
                <w:color w:val="auto"/>
              </w:rPr>
            </w:pPr>
            <w:r>
              <w:rPr>
                <w:rFonts w:ascii="Arial" w:cs="Arial" w:eastAsia="Arial" w:hAnsi="Arial"/>
                <w:sz w:val="22"/>
                <w:szCs w:val="22"/>
                <w:b w:val="1"/>
                <w:bCs w:val="1"/>
                <w:color w:val="auto"/>
                <w:w w:val="87"/>
              </w:rPr>
              <w:t>Name of Issuer</w:t>
            </w:r>
          </w:p>
        </w:tc>
        <w:tc>
          <w:tcPr>
            <w:tcW w:w="3440" w:type="dxa"/>
            <w:vAlign w:val="bottom"/>
            <w:gridSpan w:val="4"/>
            <w:vMerge w:val="continue"/>
          </w:tcPr>
          <w:p>
            <w:pPr>
              <w:spacing w:after="0"/>
              <w:rPr>
                <w:sz w:val="6"/>
                <w:szCs w:val="6"/>
                <w:color w:val="auto"/>
              </w:rPr>
            </w:pPr>
          </w:p>
        </w:tc>
        <w:tc>
          <w:tcPr>
            <w:tcW w:w="720" w:type="dxa"/>
            <w:vAlign w:val="bottom"/>
          </w:tcPr>
          <w:p>
            <w:pPr>
              <w:spacing w:after="0"/>
              <w:rPr>
                <w:sz w:val="6"/>
                <w:szCs w:val="6"/>
                <w:color w:val="auto"/>
              </w:rPr>
            </w:pPr>
          </w:p>
        </w:tc>
        <w:tc>
          <w:tcPr>
            <w:tcW w:w="17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ANAPTYSBIO INC</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60" w:type="dxa"/>
            <w:vAlign w:val="bottom"/>
            <w:gridSpan w:val="2"/>
          </w:tcPr>
          <w:p>
            <w:pPr>
              <w:jc w:val="center"/>
              <w:ind w:right="572"/>
              <w:spacing w:after="0"/>
              <w:rPr>
                <w:sz w:val="20"/>
                <w:szCs w:val="20"/>
                <w:color w:val="auto"/>
              </w:rPr>
            </w:pPr>
            <w:r>
              <w:rPr>
                <w:rFonts w:ascii="Arial" w:cs="Arial" w:eastAsia="Arial" w:hAnsi="Arial"/>
                <w:sz w:val="22"/>
                <w:szCs w:val="22"/>
                <w:b w:val="1"/>
                <w:bCs w:val="1"/>
                <w:color w:val="auto"/>
                <w:w w:val="88"/>
              </w:rPr>
              <w:t>Jurisdiction of</w:t>
            </w:r>
          </w:p>
        </w:tc>
        <w:tc>
          <w:tcPr>
            <w:tcW w:w="6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60" w:type="dxa"/>
            <w:vAlign w:val="bottom"/>
            <w:gridSpan w:val="3"/>
            <w:vMerge w:val="restart"/>
          </w:tcPr>
          <w:p>
            <w:pPr>
              <w:ind w:left="4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46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18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7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20" w:type="dxa"/>
            <w:vAlign w:val="bottom"/>
            <w:gridSpan w:val="4"/>
            <w:vMerge w:val="restart"/>
          </w:tcPr>
          <w:p>
            <w:pPr>
              <w:ind w:left="4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5080" w:type="dxa"/>
            <w:vAlign w:val="bottom"/>
            <w:gridSpan w:val="5"/>
            <w:vMerge w:val="restart"/>
          </w:tcPr>
          <w:p>
            <w:pPr>
              <w:ind w:left="800"/>
              <w:spacing w:after="0"/>
              <w:rPr>
                <w:sz w:val="20"/>
                <w:szCs w:val="20"/>
                <w:color w:val="auto"/>
              </w:rPr>
            </w:pPr>
            <w:r>
              <w:rPr>
                <w:rFonts w:ascii="Arial" w:cs="Arial" w:eastAsia="Arial" w:hAnsi="Arial"/>
                <w:sz w:val="22"/>
                <w:szCs w:val="22"/>
                <w:b w:val="1"/>
                <w:bCs w:val="1"/>
                <w:color w:val="auto"/>
              </w:rPr>
              <w:t>Year of Incorporation/Organization</w:t>
            </w:r>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9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80" w:type="dxa"/>
            <w:vAlign w:val="bottom"/>
            <w:gridSpan w:val="5"/>
            <w:vMerge w:val="continue"/>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3340" w:type="dxa"/>
            <w:vAlign w:val="bottom"/>
            <w:gridSpan w:val="3"/>
          </w:tcPr>
          <w:p>
            <w:pPr>
              <w:ind w:left="40"/>
              <w:spacing w:after="0"/>
              <w:rPr>
                <w:sz w:val="20"/>
                <w:szCs w:val="20"/>
                <w:color w:val="auto"/>
              </w:rPr>
            </w:pPr>
            <w:r>
              <w:rPr>
                <w:rFonts w:ascii="Arial" w:cs="Arial" w:eastAsia="Arial" w:hAnsi="Arial"/>
                <w:sz w:val="22"/>
                <w:szCs w:val="22"/>
                <w:color w:val="auto"/>
              </w:rPr>
              <w:t>X Over Five Years Ago</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0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ind w:left="260"/>
              <w:spacing w:after="0"/>
              <w:rPr>
                <w:sz w:val="20"/>
                <w:szCs w:val="20"/>
                <w:color w:val="auto"/>
              </w:rPr>
            </w:pPr>
            <w:r>
              <w:rPr>
                <w:rFonts w:ascii="Arial" w:cs="Arial" w:eastAsia="Arial" w:hAnsi="Arial"/>
                <w:sz w:val="22"/>
                <w:szCs w:val="22"/>
                <w:color w:val="auto"/>
              </w:rPr>
              <w:t>Yet to Be Formed</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2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92"/>
              <w:spacing w:after="0"/>
              <w:rPr>
                <w:sz w:val="20"/>
                <w:szCs w:val="20"/>
                <w:color w:val="auto"/>
              </w:rPr>
            </w:pPr>
            <w:r>
              <w:rPr>
                <w:rFonts w:ascii="Arial" w:cs="Arial" w:eastAsia="Arial" w:hAnsi="Arial"/>
                <w:sz w:val="22"/>
                <w:szCs w:val="22"/>
                <w:b w:val="1"/>
                <w:bCs w:val="1"/>
                <w:color w:val="auto"/>
                <w:w w:val="87"/>
              </w:rPr>
              <w:t>Name of Issuer</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ANAPTYSBIO INC</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80" w:type="dxa"/>
            <w:vAlign w:val="bottom"/>
            <w:gridSpan w:val="4"/>
          </w:tcPr>
          <w:p>
            <w:pPr>
              <w:ind w:left="12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5080" w:type="dxa"/>
            <w:vAlign w:val="bottom"/>
            <w:gridSpan w:val="5"/>
          </w:tcPr>
          <w:p>
            <w:pPr>
              <w:spacing w:after="0"/>
              <w:rPr>
                <w:sz w:val="20"/>
                <w:szCs w:val="20"/>
                <w:color w:val="auto"/>
              </w:rPr>
            </w:pPr>
            <w:r>
              <w:rPr>
                <w:rFonts w:ascii="Arial" w:cs="Arial" w:eastAsia="Arial" w:hAnsi="Arial"/>
                <w:sz w:val="22"/>
                <w:szCs w:val="22"/>
                <w:color w:val="auto"/>
              </w:rPr>
              <w:t>10421 PACIFIC CENTER COURT, SUITE 200</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ind w:left="1060"/>
              <w:spacing w:after="0"/>
              <w:rPr>
                <w:sz w:val="20"/>
                <w:szCs w:val="20"/>
                <w:color w:val="auto"/>
              </w:rPr>
            </w:pPr>
            <w:r>
              <w:rPr>
                <w:rFonts w:ascii="Arial" w:cs="Arial" w:eastAsia="Arial" w:hAnsi="Arial"/>
                <w:sz w:val="22"/>
                <w:szCs w:val="22"/>
                <w:b w:val="1"/>
                <w:bCs w:val="1"/>
                <w:color w:val="auto"/>
                <w:w w:val="91"/>
              </w:rPr>
              <w:t>City</w:t>
            </w:r>
          </w:p>
        </w:tc>
        <w:tc>
          <w:tcPr>
            <w:tcW w:w="3620" w:type="dxa"/>
            <w:vAlign w:val="bottom"/>
            <w:gridSpan w:val="3"/>
          </w:tcPr>
          <w:p>
            <w:pPr>
              <w:ind w:left="1280"/>
              <w:spacing w:after="0"/>
              <w:rPr>
                <w:sz w:val="20"/>
                <w:szCs w:val="20"/>
                <w:color w:val="auto"/>
              </w:rPr>
            </w:pPr>
            <w:r>
              <w:rPr>
                <w:rFonts w:ascii="Arial" w:cs="Arial" w:eastAsia="Arial" w:hAnsi="Arial"/>
                <w:sz w:val="22"/>
                <w:szCs w:val="22"/>
                <w:b w:val="1"/>
                <w:bCs w:val="1"/>
                <w:color w:val="auto"/>
                <w:w w:val="95"/>
              </w:rPr>
              <w:t>State/Province/Country</w:t>
            </w:r>
          </w:p>
        </w:tc>
        <w:tc>
          <w:tcPr>
            <w:tcW w:w="560" w:type="dxa"/>
            <w:vAlign w:val="bottom"/>
          </w:tcPr>
          <w:p>
            <w:pPr>
              <w:spacing w:after="0"/>
              <w:rPr>
                <w:sz w:val="24"/>
                <w:szCs w:val="24"/>
                <w:color w:val="auto"/>
              </w:rPr>
            </w:pPr>
          </w:p>
        </w:tc>
        <w:tc>
          <w:tcPr>
            <w:tcW w:w="1860" w:type="dxa"/>
            <w:vAlign w:val="bottom"/>
            <w:gridSpan w:val="2"/>
          </w:tcPr>
          <w:p>
            <w:pPr>
              <w:jc w:val="right"/>
              <w:ind w:right="272"/>
              <w:spacing w:after="0"/>
              <w:rPr>
                <w:sz w:val="20"/>
                <w:szCs w:val="20"/>
                <w:color w:val="auto"/>
              </w:rPr>
            </w:pPr>
            <w:r>
              <w:rPr>
                <w:rFonts w:ascii="Arial" w:cs="Arial" w:eastAsia="Arial" w:hAnsi="Arial"/>
                <w:sz w:val="22"/>
                <w:szCs w:val="22"/>
                <w:b w:val="1"/>
                <w:bCs w:val="1"/>
                <w:color w:val="auto"/>
                <w:w w:val="90"/>
              </w:rPr>
              <w:t>ZIP/PostalCode</w:t>
            </w:r>
          </w:p>
        </w:tc>
        <w:tc>
          <w:tcPr>
            <w:tcW w:w="2920" w:type="dxa"/>
            <w:vAlign w:val="bottom"/>
            <w:gridSpan w:val="4"/>
          </w:tcPr>
          <w:p>
            <w:pPr>
              <w:ind w:left="3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SAN DIEGO</w:t>
            </w:r>
          </w:p>
        </w:tc>
        <w:tc>
          <w:tcPr>
            <w:tcW w:w="2540" w:type="dxa"/>
            <w:vAlign w:val="bottom"/>
            <w:gridSpan w:val="2"/>
          </w:tcPr>
          <w:p>
            <w:pPr>
              <w:ind w:left="1120"/>
              <w:spacing w:after="0"/>
              <w:rPr>
                <w:sz w:val="20"/>
                <w:szCs w:val="20"/>
                <w:color w:val="auto"/>
              </w:rPr>
            </w:pPr>
            <w:r>
              <w:rPr>
                <w:rFonts w:ascii="Arial" w:cs="Arial" w:eastAsia="Arial" w:hAnsi="Arial"/>
                <w:sz w:val="22"/>
                <w:szCs w:val="22"/>
                <w:color w:val="auto"/>
              </w:rPr>
              <w:t>CALIFORNIA</w:t>
            </w:r>
          </w:p>
        </w:tc>
        <w:tc>
          <w:tcPr>
            <w:tcW w:w="1080" w:type="dxa"/>
            <w:vAlign w:val="bottom"/>
          </w:tcPr>
          <w:p>
            <w:pPr>
              <w:spacing w:after="0"/>
              <w:rPr>
                <w:sz w:val="24"/>
                <w:szCs w:val="24"/>
                <w:color w:val="auto"/>
              </w:rPr>
            </w:pPr>
          </w:p>
        </w:tc>
        <w:tc>
          <w:tcPr>
            <w:tcW w:w="1700" w:type="dxa"/>
            <w:vAlign w:val="bottom"/>
            <w:gridSpan w:val="2"/>
          </w:tcPr>
          <w:p>
            <w:pPr>
              <w:ind w:left="60"/>
              <w:spacing w:after="0"/>
              <w:rPr>
                <w:sz w:val="20"/>
                <w:szCs w:val="20"/>
                <w:color w:val="auto"/>
              </w:rPr>
            </w:pPr>
            <w:r>
              <w:rPr>
                <w:rFonts w:ascii="Arial" w:cs="Arial" w:eastAsia="Arial" w:hAnsi="Arial"/>
                <w:sz w:val="22"/>
                <w:szCs w:val="22"/>
                <w:color w:val="auto"/>
              </w:rPr>
              <w:t>92121</w:t>
            </w:r>
          </w:p>
        </w:tc>
        <w:tc>
          <w:tcPr>
            <w:tcW w:w="720" w:type="dxa"/>
            <w:vAlign w:val="bottom"/>
          </w:tcPr>
          <w:p>
            <w:pPr>
              <w:spacing w:after="0"/>
              <w:rPr>
                <w:sz w:val="24"/>
                <w:szCs w:val="24"/>
                <w:color w:val="auto"/>
              </w:rPr>
            </w:pPr>
          </w:p>
        </w:tc>
        <w:tc>
          <w:tcPr>
            <w:tcW w:w="1660" w:type="dxa"/>
            <w:vAlign w:val="bottom"/>
          </w:tcPr>
          <w:p>
            <w:pPr>
              <w:ind w:left="200"/>
              <w:spacing w:after="0"/>
              <w:rPr>
                <w:sz w:val="20"/>
                <w:szCs w:val="20"/>
                <w:color w:val="auto"/>
              </w:rPr>
            </w:pPr>
            <w:r>
              <w:rPr>
                <w:rFonts w:ascii="Arial" w:cs="Arial" w:eastAsia="Arial" w:hAnsi="Arial"/>
                <w:sz w:val="22"/>
                <w:szCs w:val="22"/>
                <w:color w:val="auto"/>
              </w:rPr>
              <w:t>858-362-6295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80" w:type="dxa"/>
            <w:vAlign w:val="bottom"/>
            <w:gridSpan w:val="4"/>
          </w:tcPr>
          <w:p>
            <w:pPr>
              <w:spacing w:after="0"/>
              <w:rPr>
                <w:sz w:val="20"/>
                <w:szCs w:val="20"/>
                <w:color w:val="auto"/>
              </w:rPr>
            </w:pPr>
            <w:r>
              <w:rPr>
                <w:rFonts w:ascii="Arial" w:cs="Arial" w:eastAsia="Arial" w:hAnsi="Arial"/>
                <w:sz w:val="22"/>
                <w:szCs w:val="22"/>
                <w:color w:val="auto"/>
              </w:rPr>
              <w:t>3. Related Persons</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660" w:type="dxa"/>
            <w:vAlign w:val="bottom"/>
          </w:tcPr>
          <w:p>
            <w:pPr>
              <w:spacing w:after="0"/>
              <w:rPr>
                <w:sz w:val="24"/>
                <w:szCs w:val="24"/>
                <w:color w:val="auto"/>
              </w:rPr>
            </w:pPr>
          </w:p>
        </w:tc>
        <w:tc>
          <w:tcPr>
            <w:tcW w:w="1640" w:type="dxa"/>
            <w:vAlign w:val="bottom"/>
            <w:gridSpan w:val="2"/>
          </w:tcPr>
          <w:p>
            <w:pPr>
              <w:jc w:val="center"/>
              <w:ind w:left="452"/>
              <w:spacing w:after="0"/>
              <w:rPr>
                <w:sz w:val="20"/>
                <w:szCs w:val="20"/>
                <w:color w:val="auto"/>
              </w:rPr>
            </w:pPr>
            <w:r>
              <w:rPr>
                <w:rFonts w:ascii="Arial" w:cs="Arial" w:eastAsia="Arial" w:hAnsi="Arial"/>
                <w:sz w:val="22"/>
                <w:szCs w:val="22"/>
                <w:b w:val="1"/>
                <w:bCs w:val="1"/>
                <w:color w:val="auto"/>
                <w:w w:val="91"/>
              </w:rPr>
              <w:t>First Name</w:t>
            </w: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Lukatch</w:t>
            </w:r>
          </w:p>
        </w:tc>
        <w:tc>
          <w:tcPr>
            <w:tcW w:w="188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22"/>
                <w:szCs w:val="22"/>
                <w:color w:val="auto"/>
                <w:w w:val="95"/>
              </w:rPr>
              <w:t>Heath</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660" w:type="dxa"/>
            <w:vAlign w:val="bottom"/>
          </w:tcPr>
          <w:p>
            <w:pPr>
              <w:spacing w:after="0"/>
              <w:rPr>
                <w:sz w:val="24"/>
                <w:szCs w:val="24"/>
                <w:color w:val="auto"/>
              </w:rPr>
            </w:pPr>
          </w:p>
        </w:tc>
        <w:tc>
          <w:tcPr>
            <w:tcW w:w="2780" w:type="dxa"/>
            <w:vAlign w:val="bottom"/>
            <w:gridSpan w:val="3"/>
          </w:tcPr>
          <w:p>
            <w:pPr>
              <w:jc w:val="center"/>
              <w:ind w:right="472"/>
              <w:spacing w:after="0"/>
              <w:rPr>
                <w:sz w:val="20"/>
                <w:szCs w:val="20"/>
                <w:color w:val="auto"/>
              </w:rPr>
            </w:pPr>
            <w:r>
              <w:rPr>
                <w:rFonts w:ascii="Arial" w:cs="Arial" w:eastAsia="Arial" w:hAnsi="Arial"/>
                <w:sz w:val="22"/>
                <w:szCs w:val="22"/>
                <w:b w:val="1"/>
                <w:bCs w:val="1"/>
                <w:color w:val="auto"/>
                <w:w w:val="86"/>
              </w:rPr>
              <w:t>Street Address 2</w:t>
            </w: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c/o AnaptysBio, Inc.</w:t>
            </w:r>
          </w:p>
        </w:tc>
        <w:tc>
          <w:tcPr>
            <w:tcW w:w="3440" w:type="dxa"/>
            <w:vAlign w:val="bottom"/>
            <w:gridSpan w:val="4"/>
          </w:tcPr>
          <w:p>
            <w:pPr>
              <w:ind w:left="80"/>
              <w:spacing w:after="0"/>
              <w:rPr>
                <w:sz w:val="20"/>
                <w:szCs w:val="20"/>
                <w:color w:val="auto"/>
              </w:rPr>
            </w:pPr>
            <w:r>
              <w:rPr>
                <w:rFonts w:ascii="Arial" w:cs="Arial" w:eastAsia="Arial" w:hAnsi="Arial"/>
                <w:sz w:val="22"/>
                <w:szCs w:val="22"/>
                <w:color w:val="auto"/>
                <w:w w:val="90"/>
              </w:rPr>
              <w:t>10421 Pacific Center Court, Suite 200</w:t>
            </w: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660" w:type="dxa"/>
            <w:vAlign w:val="bottom"/>
          </w:tcPr>
          <w:p>
            <w:pPr>
              <w:spacing w:after="0"/>
              <w:rPr>
                <w:sz w:val="24"/>
                <w:szCs w:val="24"/>
                <w:color w:val="auto"/>
              </w:rPr>
            </w:pPr>
          </w:p>
        </w:tc>
        <w:tc>
          <w:tcPr>
            <w:tcW w:w="2780" w:type="dxa"/>
            <w:vAlign w:val="bottom"/>
            <w:gridSpan w:val="3"/>
          </w:tcPr>
          <w:p>
            <w:pPr>
              <w:jc w:val="center"/>
              <w:ind w:right="492"/>
              <w:spacing w:after="0"/>
              <w:rPr>
                <w:sz w:val="20"/>
                <w:szCs w:val="20"/>
                <w:color w:val="auto"/>
              </w:rPr>
            </w:pPr>
            <w:r>
              <w:rPr>
                <w:rFonts w:ascii="Arial" w:cs="Arial" w:eastAsia="Arial" w:hAnsi="Arial"/>
                <w:sz w:val="22"/>
                <w:szCs w:val="22"/>
                <w:b w:val="1"/>
                <w:bCs w:val="1"/>
                <w:color w:val="auto"/>
                <w:w w:val="89"/>
              </w:rPr>
              <w:t>State/Province/Country</w:t>
            </w:r>
          </w:p>
        </w:tc>
        <w:tc>
          <w:tcPr>
            <w:tcW w:w="72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San Diego</w:t>
            </w:r>
          </w:p>
        </w:tc>
        <w:tc>
          <w:tcPr>
            <w:tcW w:w="1880" w:type="dxa"/>
            <w:vAlign w:val="bottom"/>
          </w:tcPr>
          <w:p>
            <w:pPr>
              <w:spacing w:after="0"/>
              <w:rPr>
                <w:sz w:val="24"/>
                <w:szCs w:val="24"/>
                <w:color w:val="auto"/>
              </w:rPr>
            </w:pPr>
          </w:p>
        </w:tc>
        <w:tc>
          <w:tcPr>
            <w:tcW w:w="174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jc w:val="right"/>
              <w:ind w:right="32"/>
              <w:spacing w:after="0"/>
              <w:rPr>
                <w:sz w:val="20"/>
                <w:szCs w:val="20"/>
                <w:color w:val="auto"/>
              </w:rPr>
            </w:pPr>
            <w:r>
              <w:rPr>
                <w:rFonts w:ascii="Arial" w:cs="Arial" w:eastAsia="Arial" w:hAnsi="Arial"/>
                <w:sz w:val="22"/>
                <w:szCs w:val="22"/>
                <w:color w:val="auto"/>
                <w:w w:val="91"/>
              </w:rPr>
              <w:t>92121</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b w:val="1"/>
                <w:bCs w:val="1"/>
                <w:color w:val="auto"/>
              </w:rPr>
              <w:t>Relationship:</w:t>
            </w:r>
          </w:p>
        </w:tc>
        <w:tc>
          <w:tcPr>
            <w:tcW w:w="2540" w:type="dxa"/>
            <w:vAlign w:val="bottom"/>
            <w:gridSpan w:val="2"/>
          </w:tcPr>
          <w:p>
            <w:pPr>
              <w:spacing w:after="0"/>
              <w:rPr>
                <w:sz w:val="20"/>
                <w:szCs w:val="20"/>
                <w:color w:val="auto"/>
              </w:rPr>
            </w:pPr>
            <w:r>
              <w:rPr>
                <w:rFonts w:ascii="Arial" w:cs="Arial" w:eastAsia="Arial" w:hAnsi="Arial"/>
                <w:sz w:val="22"/>
                <w:szCs w:val="22"/>
                <w:color w:val="auto"/>
                <w:w w:val="93"/>
              </w:rPr>
              <w:t>Executive Officer X Director</w:t>
            </w:r>
          </w:p>
        </w:tc>
        <w:tc>
          <w:tcPr>
            <w:tcW w:w="1080" w:type="dxa"/>
            <w:vAlign w:val="bottom"/>
          </w:tcPr>
          <w:p>
            <w:pPr>
              <w:ind w:left="220"/>
              <w:spacing w:after="0"/>
              <w:rPr>
                <w:sz w:val="20"/>
                <w:szCs w:val="20"/>
                <w:color w:val="auto"/>
              </w:rPr>
            </w:pPr>
            <w:r>
              <w:rPr>
                <w:rFonts w:ascii="Arial" w:cs="Arial" w:eastAsia="Arial" w:hAnsi="Arial"/>
                <w:sz w:val="22"/>
                <w:szCs w:val="22"/>
                <w:color w:val="auto"/>
                <w:w w:val="92"/>
              </w:rPr>
              <w:t>Promoter</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gridSpan w:val="2"/>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1640" w:type="dxa"/>
            <w:vAlign w:val="bottom"/>
            <w:tcBorders>
              <w:bottom w:val="single" w:sz="8" w:color="9A9A9A"/>
            </w:tcBorders>
            <w:gridSpan w:val="2"/>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17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660" w:type="dxa"/>
            <w:vAlign w:val="bottom"/>
          </w:tcPr>
          <w:p>
            <w:pPr>
              <w:spacing w:after="0"/>
              <w:rPr>
                <w:sz w:val="24"/>
                <w:szCs w:val="24"/>
                <w:color w:val="auto"/>
              </w:rPr>
            </w:pPr>
          </w:p>
        </w:tc>
        <w:tc>
          <w:tcPr>
            <w:tcW w:w="1640" w:type="dxa"/>
            <w:vAlign w:val="bottom"/>
            <w:gridSpan w:val="2"/>
          </w:tcPr>
          <w:p>
            <w:pPr>
              <w:jc w:val="center"/>
              <w:ind w:left="452"/>
              <w:spacing w:after="0"/>
              <w:rPr>
                <w:sz w:val="20"/>
                <w:szCs w:val="20"/>
                <w:color w:val="auto"/>
              </w:rPr>
            </w:pPr>
            <w:r>
              <w:rPr>
                <w:rFonts w:ascii="Arial" w:cs="Arial" w:eastAsia="Arial" w:hAnsi="Arial"/>
                <w:sz w:val="22"/>
                <w:szCs w:val="22"/>
                <w:b w:val="1"/>
                <w:bCs w:val="1"/>
                <w:color w:val="auto"/>
                <w:w w:val="91"/>
              </w:rPr>
              <w:t>First Name</w:t>
            </w: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Lydon</w:t>
            </w:r>
          </w:p>
        </w:tc>
        <w:tc>
          <w:tcPr>
            <w:tcW w:w="188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22"/>
                <w:szCs w:val="22"/>
                <w:color w:val="auto"/>
              </w:rPr>
              <w:t>Nick</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660" w:type="dxa"/>
            <w:vAlign w:val="bottom"/>
          </w:tcPr>
          <w:p>
            <w:pPr>
              <w:spacing w:after="0"/>
              <w:rPr>
                <w:sz w:val="24"/>
                <w:szCs w:val="24"/>
                <w:color w:val="auto"/>
              </w:rPr>
            </w:pPr>
          </w:p>
        </w:tc>
        <w:tc>
          <w:tcPr>
            <w:tcW w:w="2780" w:type="dxa"/>
            <w:vAlign w:val="bottom"/>
            <w:gridSpan w:val="3"/>
          </w:tcPr>
          <w:p>
            <w:pPr>
              <w:jc w:val="center"/>
              <w:ind w:right="472"/>
              <w:spacing w:after="0"/>
              <w:rPr>
                <w:sz w:val="20"/>
                <w:szCs w:val="20"/>
                <w:color w:val="auto"/>
              </w:rPr>
            </w:pPr>
            <w:r>
              <w:rPr>
                <w:rFonts w:ascii="Arial" w:cs="Arial" w:eastAsia="Arial" w:hAnsi="Arial"/>
                <w:sz w:val="22"/>
                <w:szCs w:val="22"/>
                <w:b w:val="1"/>
                <w:bCs w:val="1"/>
                <w:color w:val="auto"/>
                <w:w w:val="86"/>
              </w:rPr>
              <w:t>Street Address 2</w:t>
            </w: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c/o AnaptysBio, Inc.</w:t>
            </w:r>
          </w:p>
        </w:tc>
        <w:tc>
          <w:tcPr>
            <w:tcW w:w="3440" w:type="dxa"/>
            <w:vAlign w:val="bottom"/>
            <w:gridSpan w:val="4"/>
          </w:tcPr>
          <w:p>
            <w:pPr>
              <w:ind w:left="80"/>
              <w:spacing w:after="0"/>
              <w:rPr>
                <w:sz w:val="20"/>
                <w:szCs w:val="20"/>
                <w:color w:val="auto"/>
              </w:rPr>
            </w:pPr>
            <w:r>
              <w:rPr>
                <w:rFonts w:ascii="Arial" w:cs="Arial" w:eastAsia="Arial" w:hAnsi="Arial"/>
                <w:sz w:val="22"/>
                <w:szCs w:val="22"/>
                <w:color w:val="auto"/>
                <w:w w:val="90"/>
              </w:rPr>
              <w:t>10421 Pacific Center Court, Suite 200</w:t>
            </w: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660" w:type="dxa"/>
            <w:vAlign w:val="bottom"/>
          </w:tcPr>
          <w:p>
            <w:pPr>
              <w:spacing w:after="0"/>
              <w:rPr>
                <w:sz w:val="24"/>
                <w:szCs w:val="24"/>
                <w:color w:val="auto"/>
              </w:rPr>
            </w:pPr>
          </w:p>
        </w:tc>
        <w:tc>
          <w:tcPr>
            <w:tcW w:w="2780" w:type="dxa"/>
            <w:vAlign w:val="bottom"/>
            <w:gridSpan w:val="3"/>
          </w:tcPr>
          <w:p>
            <w:pPr>
              <w:jc w:val="center"/>
              <w:ind w:right="492"/>
              <w:spacing w:after="0"/>
              <w:rPr>
                <w:sz w:val="20"/>
                <w:szCs w:val="20"/>
                <w:color w:val="auto"/>
              </w:rPr>
            </w:pPr>
            <w:r>
              <w:rPr>
                <w:rFonts w:ascii="Arial" w:cs="Arial" w:eastAsia="Arial" w:hAnsi="Arial"/>
                <w:sz w:val="22"/>
                <w:szCs w:val="22"/>
                <w:b w:val="1"/>
                <w:bCs w:val="1"/>
                <w:color w:val="auto"/>
                <w:w w:val="89"/>
              </w:rPr>
              <w:t>State/Province/Country</w:t>
            </w:r>
          </w:p>
        </w:tc>
        <w:tc>
          <w:tcPr>
            <w:tcW w:w="72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San Diego</w:t>
            </w:r>
          </w:p>
        </w:tc>
        <w:tc>
          <w:tcPr>
            <w:tcW w:w="1880" w:type="dxa"/>
            <w:vAlign w:val="bottom"/>
          </w:tcPr>
          <w:p>
            <w:pPr>
              <w:spacing w:after="0"/>
              <w:rPr>
                <w:sz w:val="24"/>
                <w:szCs w:val="24"/>
                <w:color w:val="auto"/>
              </w:rPr>
            </w:pPr>
          </w:p>
        </w:tc>
        <w:tc>
          <w:tcPr>
            <w:tcW w:w="174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jc w:val="right"/>
              <w:ind w:right="32"/>
              <w:spacing w:after="0"/>
              <w:rPr>
                <w:sz w:val="20"/>
                <w:szCs w:val="20"/>
                <w:color w:val="auto"/>
              </w:rPr>
            </w:pPr>
            <w:r>
              <w:rPr>
                <w:rFonts w:ascii="Arial" w:cs="Arial" w:eastAsia="Arial" w:hAnsi="Arial"/>
                <w:sz w:val="22"/>
                <w:szCs w:val="22"/>
                <w:color w:val="auto"/>
                <w:w w:val="91"/>
              </w:rPr>
              <w:t>92121</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b w:val="1"/>
                <w:bCs w:val="1"/>
                <w:color w:val="auto"/>
              </w:rPr>
              <w:t>Relationship:</w:t>
            </w:r>
          </w:p>
        </w:tc>
        <w:tc>
          <w:tcPr>
            <w:tcW w:w="2540" w:type="dxa"/>
            <w:vAlign w:val="bottom"/>
            <w:gridSpan w:val="2"/>
          </w:tcPr>
          <w:p>
            <w:pPr>
              <w:spacing w:after="0"/>
              <w:rPr>
                <w:sz w:val="20"/>
                <w:szCs w:val="20"/>
                <w:color w:val="auto"/>
              </w:rPr>
            </w:pPr>
            <w:r>
              <w:rPr>
                <w:rFonts w:ascii="Arial" w:cs="Arial" w:eastAsia="Arial" w:hAnsi="Arial"/>
                <w:sz w:val="22"/>
                <w:szCs w:val="22"/>
                <w:color w:val="auto"/>
                <w:w w:val="93"/>
              </w:rPr>
              <w:t>Executive Officer X Director</w:t>
            </w:r>
          </w:p>
        </w:tc>
        <w:tc>
          <w:tcPr>
            <w:tcW w:w="1080" w:type="dxa"/>
            <w:vAlign w:val="bottom"/>
          </w:tcPr>
          <w:p>
            <w:pPr>
              <w:ind w:left="220"/>
              <w:spacing w:after="0"/>
              <w:rPr>
                <w:sz w:val="20"/>
                <w:szCs w:val="20"/>
                <w:color w:val="auto"/>
              </w:rPr>
            </w:pPr>
            <w:r>
              <w:rPr>
                <w:rFonts w:ascii="Arial" w:cs="Arial" w:eastAsia="Arial" w:hAnsi="Arial"/>
                <w:sz w:val="22"/>
                <w:szCs w:val="22"/>
                <w:color w:val="auto"/>
                <w:w w:val="92"/>
              </w:rPr>
              <w:t>Promoter</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780" w:type="dxa"/>
            <w:vAlign w:val="bottom"/>
          </w:tcPr>
          <w:p>
            <w:pPr>
              <w:jc w:val="center"/>
              <w:ind w:right="472"/>
              <w:spacing w:after="0"/>
              <w:rPr>
                <w:sz w:val="20"/>
                <w:szCs w:val="20"/>
                <w:color w:val="auto"/>
              </w:rPr>
            </w:pPr>
            <w:r>
              <w:rPr>
                <w:rFonts w:ascii="Arial" w:cs="Arial" w:eastAsia="Arial" w:hAnsi="Arial"/>
                <w:sz w:val="22"/>
                <w:szCs w:val="22"/>
                <w:b w:val="1"/>
                <w:bCs w:val="1"/>
                <w:color w:val="auto"/>
                <w:w w:val="91"/>
              </w:rPr>
              <w:t>First Name</w:t>
            </w:r>
          </w:p>
        </w:tc>
        <w:tc>
          <w:tcPr>
            <w:tcW w:w="4600" w:type="dxa"/>
            <w:vAlign w:val="bottom"/>
          </w:tcPr>
          <w:p>
            <w:pPr>
              <w:jc w:val="center"/>
              <w:ind w:right="10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Topper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86"/>
              </w:rPr>
              <w:t>James</w:t>
            </w:r>
          </w:p>
        </w:tc>
        <w:tc>
          <w:tcPr>
            <w:tcW w:w="2780" w:type="dxa"/>
            <w:vAlign w:val="bottom"/>
          </w:tcPr>
          <w:p>
            <w:pPr>
              <w:spacing w:after="0"/>
              <w:rPr>
                <w:sz w:val="24"/>
                <w:szCs w:val="24"/>
                <w:color w:val="auto"/>
              </w:rPr>
            </w:pPr>
          </w:p>
        </w:tc>
        <w:tc>
          <w:tcPr>
            <w:tcW w:w="4600" w:type="dxa"/>
            <w:vAlign w:val="bottom"/>
          </w:tcPr>
          <w:p>
            <w:pPr>
              <w:ind w:left="40"/>
              <w:spacing w:after="0"/>
              <w:rPr>
                <w:sz w:val="20"/>
                <w:szCs w:val="20"/>
                <w:color w:val="auto"/>
              </w:rPr>
            </w:pPr>
            <w:r>
              <w:rPr>
                <w:rFonts w:ascii="Arial" w:cs="Arial" w:eastAsia="Arial" w:hAnsi="Arial"/>
                <w:sz w:val="22"/>
                <w:szCs w:val="22"/>
                <w:color w:val="auto"/>
              </w:rPr>
              <w:t>N.</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780" w:type="dxa"/>
            <w:vAlign w:val="bottom"/>
          </w:tcPr>
          <w:p>
            <w:pPr>
              <w:jc w:val="center"/>
              <w:ind w:right="472"/>
              <w:spacing w:after="0"/>
              <w:rPr>
                <w:sz w:val="20"/>
                <w:szCs w:val="20"/>
                <w:color w:val="auto"/>
              </w:rPr>
            </w:pPr>
            <w:r>
              <w:rPr>
                <w:rFonts w:ascii="Arial" w:cs="Arial" w:eastAsia="Arial" w:hAnsi="Arial"/>
                <w:sz w:val="22"/>
                <w:szCs w:val="22"/>
                <w:b w:val="1"/>
                <w:bCs w:val="1"/>
                <w:color w:val="auto"/>
                <w:w w:val="86"/>
              </w:rPr>
              <w:t>Street Address 2</w:t>
            </w:r>
          </w:p>
        </w:tc>
        <w:tc>
          <w:tcPr>
            <w:tcW w:w="46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AnaptysBio, Inc.</w:t>
            </w:r>
          </w:p>
        </w:tc>
        <w:tc>
          <w:tcPr>
            <w:tcW w:w="3620" w:type="dxa"/>
            <w:vAlign w:val="bottom"/>
            <w:gridSpan w:val="2"/>
          </w:tcPr>
          <w:p>
            <w:pPr>
              <w:ind w:left="260"/>
              <w:spacing w:after="0"/>
              <w:rPr>
                <w:sz w:val="20"/>
                <w:szCs w:val="20"/>
                <w:color w:val="auto"/>
              </w:rPr>
            </w:pPr>
            <w:r>
              <w:rPr>
                <w:rFonts w:ascii="Arial" w:cs="Arial" w:eastAsia="Arial" w:hAnsi="Arial"/>
                <w:sz w:val="22"/>
                <w:szCs w:val="22"/>
                <w:color w:val="auto"/>
                <w:w w:val="90"/>
              </w:rPr>
              <w:t>10421 Pacific Center Court, Suite 200</w:t>
            </w:r>
          </w:p>
        </w:tc>
        <w:tc>
          <w:tcPr>
            <w:tcW w:w="46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78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State/Province/Country</w:t>
            </w:r>
          </w:p>
        </w:tc>
        <w:tc>
          <w:tcPr>
            <w:tcW w:w="4600" w:type="dxa"/>
            <w:vAlign w:val="bottom"/>
          </w:tcPr>
          <w:p>
            <w:pPr>
              <w:jc w:val="center"/>
              <w:ind w:right="10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1800" w:type="dxa"/>
            <w:vAlign w:val="bottom"/>
          </w:tcPr>
          <w:p>
            <w:pPr>
              <w:spacing w:after="0"/>
              <w:rPr>
                <w:sz w:val="24"/>
                <w:szCs w:val="24"/>
                <w:color w:val="auto"/>
              </w:rPr>
            </w:pPr>
          </w:p>
        </w:tc>
        <w:tc>
          <w:tcPr>
            <w:tcW w:w="362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600" w:type="dxa"/>
            <w:vAlign w:val="bottom"/>
          </w:tcPr>
          <w:p>
            <w:pPr>
              <w:ind w:left="40"/>
              <w:spacing w:after="0"/>
              <w:rPr>
                <w:sz w:val="20"/>
                <w:szCs w:val="20"/>
                <w:color w:val="auto"/>
              </w:rPr>
            </w:pPr>
            <w:r>
              <w:rPr>
                <w:rFonts w:ascii="Arial" w:cs="Arial" w:eastAsia="Arial" w:hAnsi="Arial"/>
                <w:sz w:val="22"/>
                <w:szCs w:val="22"/>
                <w:color w:val="auto"/>
              </w:rPr>
              <w:t>92121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7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60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78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780" w:type="dxa"/>
            <w:vAlign w:val="bottom"/>
            <w:tcBorders>
              <w:bottom w:val="single" w:sz="8" w:color="9A9A9A"/>
            </w:tcBorders>
          </w:tcPr>
          <w:p>
            <w:pPr>
              <w:spacing w:after="0"/>
              <w:rPr>
                <w:sz w:val="18"/>
                <w:szCs w:val="18"/>
                <w:color w:val="auto"/>
              </w:rPr>
            </w:pPr>
          </w:p>
        </w:tc>
        <w:tc>
          <w:tcPr>
            <w:tcW w:w="46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780" w:type="dxa"/>
            <w:vAlign w:val="bottom"/>
          </w:tcPr>
          <w:p>
            <w:pPr>
              <w:jc w:val="center"/>
              <w:ind w:right="472"/>
              <w:spacing w:after="0"/>
              <w:rPr>
                <w:sz w:val="20"/>
                <w:szCs w:val="20"/>
                <w:color w:val="auto"/>
              </w:rPr>
            </w:pPr>
            <w:r>
              <w:rPr>
                <w:rFonts w:ascii="Arial" w:cs="Arial" w:eastAsia="Arial" w:hAnsi="Arial"/>
                <w:sz w:val="22"/>
                <w:szCs w:val="22"/>
                <w:b w:val="1"/>
                <w:bCs w:val="1"/>
                <w:color w:val="auto"/>
                <w:w w:val="91"/>
              </w:rPr>
              <w:t>First Name</w:t>
            </w:r>
          </w:p>
        </w:tc>
        <w:tc>
          <w:tcPr>
            <w:tcW w:w="4600" w:type="dxa"/>
            <w:vAlign w:val="bottom"/>
          </w:tcPr>
          <w:p>
            <w:pPr>
              <w:jc w:val="center"/>
              <w:ind w:right="10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Suria</w:t>
            </w:r>
          </w:p>
        </w:tc>
        <w:tc>
          <w:tcPr>
            <w:tcW w:w="1800" w:type="dxa"/>
            <w:vAlign w:val="bottom"/>
          </w:tcPr>
          <w:p>
            <w:pPr>
              <w:spacing w:after="0"/>
              <w:rPr>
                <w:sz w:val="24"/>
                <w:szCs w:val="24"/>
                <w:color w:val="auto"/>
              </w:rPr>
            </w:pPr>
          </w:p>
        </w:tc>
        <w:tc>
          <w:tcPr>
            <w:tcW w:w="3620" w:type="dxa"/>
            <w:vAlign w:val="bottom"/>
            <w:gridSpan w:val="2"/>
          </w:tcPr>
          <w:p>
            <w:pPr>
              <w:ind w:left="260"/>
              <w:spacing w:after="0"/>
              <w:rPr>
                <w:sz w:val="20"/>
                <w:szCs w:val="20"/>
                <w:color w:val="auto"/>
              </w:rPr>
            </w:pPr>
            <w:r>
              <w:rPr>
                <w:rFonts w:ascii="Arial" w:cs="Arial" w:eastAsia="Arial" w:hAnsi="Arial"/>
                <w:sz w:val="22"/>
                <w:szCs w:val="22"/>
                <w:color w:val="auto"/>
              </w:rPr>
              <w:t>Hamza</w:t>
            </w:r>
          </w:p>
        </w:tc>
        <w:tc>
          <w:tcPr>
            <w:tcW w:w="46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780" w:type="dxa"/>
            <w:vAlign w:val="bottom"/>
          </w:tcPr>
          <w:p>
            <w:pPr>
              <w:jc w:val="center"/>
              <w:ind w:right="472"/>
              <w:spacing w:after="0"/>
              <w:rPr>
                <w:sz w:val="20"/>
                <w:szCs w:val="20"/>
                <w:color w:val="auto"/>
              </w:rPr>
            </w:pPr>
            <w:r>
              <w:rPr>
                <w:rFonts w:ascii="Arial" w:cs="Arial" w:eastAsia="Arial" w:hAnsi="Arial"/>
                <w:sz w:val="22"/>
                <w:szCs w:val="22"/>
                <w:b w:val="1"/>
                <w:bCs w:val="1"/>
                <w:color w:val="auto"/>
                <w:w w:val="86"/>
              </w:rPr>
              <w:t>Street Address 2</w:t>
            </w:r>
          </w:p>
        </w:tc>
        <w:tc>
          <w:tcPr>
            <w:tcW w:w="46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AnaptysBio, Inc.</w:t>
            </w:r>
          </w:p>
        </w:tc>
        <w:tc>
          <w:tcPr>
            <w:tcW w:w="3620" w:type="dxa"/>
            <w:vAlign w:val="bottom"/>
            <w:gridSpan w:val="2"/>
          </w:tcPr>
          <w:p>
            <w:pPr>
              <w:ind w:left="260"/>
              <w:spacing w:after="0"/>
              <w:rPr>
                <w:sz w:val="20"/>
                <w:szCs w:val="20"/>
                <w:color w:val="auto"/>
              </w:rPr>
            </w:pPr>
            <w:r>
              <w:rPr>
                <w:rFonts w:ascii="Arial" w:cs="Arial" w:eastAsia="Arial" w:hAnsi="Arial"/>
                <w:sz w:val="22"/>
                <w:szCs w:val="22"/>
                <w:color w:val="auto"/>
                <w:w w:val="90"/>
              </w:rPr>
              <w:t>10421 Pacific Center Court, Suite 200</w:t>
            </w:r>
          </w:p>
        </w:tc>
        <w:tc>
          <w:tcPr>
            <w:tcW w:w="46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78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State/Province/Country</w:t>
            </w:r>
          </w:p>
        </w:tc>
        <w:tc>
          <w:tcPr>
            <w:tcW w:w="4600" w:type="dxa"/>
            <w:vAlign w:val="bottom"/>
          </w:tcPr>
          <w:p>
            <w:pPr>
              <w:jc w:val="center"/>
              <w:ind w:right="10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1800" w:type="dxa"/>
            <w:vAlign w:val="bottom"/>
          </w:tcPr>
          <w:p>
            <w:pPr>
              <w:spacing w:after="0"/>
              <w:rPr>
                <w:sz w:val="24"/>
                <w:szCs w:val="24"/>
                <w:color w:val="auto"/>
              </w:rPr>
            </w:pPr>
          </w:p>
        </w:tc>
        <w:tc>
          <w:tcPr>
            <w:tcW w:w="362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600" w:type="dxa"/>
            <w:vAlign w:val="bottom"/>
          </w:tcPr>
          <w:p>
            <w:pPr>
              <w:ind w:left="40"/>
              <w:spacing w:after="0"/>
              <w:rPr>
                <w:sz w:val="20"/>
                <w:szCs w:val="20"/>
                <w:color w:val="auto"/>
              </w:rPr>
            </w:pPr>
            <w:r>
              <w:rPr>
                <w:rFonts w:ascii="Arial" w:cs="Arial" w:eastAsia="Arial" w:hAnsi="Arial"/>
                <w:sz w:val="22"/>
                <w:szCs w:val="22"/>
                <w:color w:val="auto"/>
              </w:rPr>
              <w:t>92121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7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60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78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780" w:type="dxa"/>
            <w:vAlign w:val="bottom"/>
            <w:tcBorders>
              <w:bottom w:val="single" w:sz="8" w:color="9A9A9A"/>
            </w:tcBorders>
          </w:tcPr>
          <w:p>
            <w:pPr>
              <w:spacing w:after="0"/>
              <w:rPr>
                <w:sz w:val="18"/>
                <w:szCs w:val="18"/>
                <w:color w:val="auto"/>
              </w:rPr>
            </w:pPr>
          </w:p>
        </w:tc>
        <w:tc>
          <w:tcPr>
            <w:tcW w:w="46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780" w:type="dxa"/>
            <w:vAlign w:val="bottom"/>
          </w:tcPr>
          <w:p>
            <w:pPr>
              <w:jc w:val="center"/>
              <w:ind w:right="472"/>
              <w:spacing w:after="0"/>
              <w:rPr>
                <w:sz w:val="20"/>
                <w:szCs w:val="20"/>
                <w:color w:val="auto"/>
              </w:rPr>
            </w:pPr>
            <w:r>
              <w:rPr>
                <w:rFonts w:ascii="Arial" w:cs="Arial" w:eastAsia="Arial" w:hAnsi="Arial"/>
                <w:sz w:val="22"/>
                <w:szCs w:val="22"/>
                <w:b w:val="1"/>
                <w:bCs w:val="1"/>
                <w:color w:val="auto"/>
                <w:w w:val="91"/>
              </w:rPr>
              <w:t>First Name</w:t>
            </w:r>
          </w:p>
        </w:tc>
        <w:tc>
          <w:tcPr>
            <w:tcW w:w="4600" w:type="dxa"/>
            <w:vAlign w:val="bottom"/>
          </w:tcPr>
          <w:p>
            <w:pPr>
              <w:jc w:val="center"/>
              <w:ind w:right="10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Gallagher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Carol</w:t>
            </w:r>
          </w:p>
        </w:tc>
        <w:tc>
          <w:tcPr>
            <w:tcW w:w="278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780" w:type="dxa"/>
            <w:vAlign w:val="bottom"/>
          </w:tcPr>
          <w:p>
            <w:pPr>
              <w:jc w:val="center"/>
              <w:ind w:right="472"/>
              <w:spacing w:after="0"/>
              <w:rPr>
                <w:sz w:val="20"/>
                <w:szCs w:val="20"/>
                <w:color w:val="auto"/>
              </w:rPr>
            </w:pPr>
            <w:r>
              <w:rPr>
                <w:rFonts w:ascii="Arial" w:cs="Arial" w:eastAsia="Arial" w:hAnsi="Arial"/>
                <w:sz w:val="22"/>
                <w:szCs w:val="22"/>
                <w:b w:val="1"/>
                <w:bCs w:val="1"/>
                <w:color w:val="auto"/>
                <w:w w:val="86"/>
              </w:rPr>
              <w:t>Street Address 2</w:t>
            </w:r>
          </w:p>
        </w:tc>
        <w:tc>
          <w:tcPr>
            <w:tcW w:w="46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AnaptysBio, Inc.</w:t>
            </w:r>
          </w:p>
        </w:tc>
        <w:tc>
          <w:tcPr>
            <w:tcW w:w="3620" w:type="dxa"/>
            <w:vAlign w:val="bottom"/>
            <w:gridSpan w:val="2"/>
          </w:tcPr>
          <w:p>
            <w:pPr>
              <w:ind w:left="260"/>
              <w:spacing w:after="0"/>
              <w:rPr>
                <w:sz w:val="20"/>
                <w:szCs w:val="20"/>
                <w:color w:val="auto"/>
              </w:rPr>
            </w:pPr>
            <w:r>
              <w:rPr>
                <w:rFonts w:ascii="Arial" w:cs="Arial" w:eastAsia="Arial" w:hAnsi="Arial"/>
                <w:sz w:val="22"/>
                <w:szCs w:val="22"/>
                <w:color w:val="auto"/>
                <w:w w:val="90"/>
              </w:rPr>
              <w:t>10421 Pacific Center Court, Suite 200</w:t>
            </w:r>
          </w:p>
        </w:tc>
        <w:tc>
          <w:tcPr>
            <w:tcW w:w="46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78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State/Province/Country</w:t>
            </w:r>
          </w:p>
        </w:tc>
        <w:tc>
          <w:tcPr>
            <w:tcW w:w="4600" w:type="dxa"/>
            <w:vAlign w:val="bottom"/>
          </w:tcPr>
          <w:p>
            <w:pPr>
              <w:jc w:val="center"/>
              <w:ind w:right="10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1800" w:type="dxa"/>
            <w:vAlign w:val="bottom"/>
          </w:tcPr>
          <w:p>
            <w:pPr>
              <w:spacing w:after="0"/>
              <w:rPr>
                <w:sz w:val="24"/>
                <w:szCs w:val="24"/>
                <w:color w:val="auto"/>
              </w:rPr>
            </w:pPr>
          </w:p>
        </w:tc>
        <w:tc>
          <w:tcPr>
            <w:tcW w:w="362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600" w:type="dxa"/>
            <w:vAlign w:val="bottom"/>
          </w:tcPr>
          <w:p>
            <w:pPr>
              <w:ind w:left="40"/>
              <w:spacing w:after="0"/>
              <w:rPr>
                <w:sz w:val="20"/>
                <w:szCs w:val="20"/>
                <w:color w:val="auto"/>
              </w:rPr>
            </w:pPr>
            <w:r>
              <w:rPr>
                <w:rFonts w:ascii="Arial" w:cs="Arial" w:eastAsia="Arial" w:hAnsi="Arial"/>
                <w:sz w:val="22"/>
                <w:szCs w:val="22"/>
                <w:color w:val="auto"/>
              </w:rPr>
              <w:t>92121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7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6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40"/>
              <w:spacing w:after="0"/>
              <w:rPr>
                <w:sz w:val="20"/>
                <w:szCs w:val="20"/>
                <w:color w:val="auto"/>
              </w:rPr>
            </w:pPr>
            <w:r>
              <w:rPr>
                <w:rFonts w:ascii="Arial" w:cs="Arial" w:eastAsia="Arial" w:hAnsi="Arial"/>
                <w:sz w:val="22"/>
                <w:szCs w:val="22"/>
                <w:color w:val="auto"/>
              </w:rPr>
              <w:t>X 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60" w:type="dxa"/>
            <w:vAlign w:val="bottom"/>
          </w:tcPr>
          <w:p>
            <w:pPr>
              <w:jc w:val="right"/>
              <w:ind w:right="692"/>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jc w:val="right"/>
              <w:ind w:right="692"/>
              <w:spacing w:after="0"/>
              <w:rPr>
                <w:sz w:val="20"/>
                <w:szCs w:val="20"/>
                <w:color w:val="auto"/>
              </w:rPr>
            </w:pPr>
            <w:r>
              <w:rPr>
                <w:rFonts w:ascii="Arial" w:cs="Arial" w:eastAsia="Arial" w:hAnsi="Arial"/>
                <w:sz w:val="22"/>
                <w:szCs w:val="22"/>
                <w:color w:val="auto"/>
                <w:w w:val="93"/>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 Date of First Sale 2013-08-30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0" w:gutter="0" w:footer="0" w:header="0"/>
          <w:type w:val="continuous"/>
        </w:sect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740" w:type="dxa"/>
            <w:vAlign w:val="bottom"/>
            <w:gridSpan w:val="2"/>
          </w:tcPr>
          <w:p>
            <w:pPr>
              <w:spacing w:after="0"/>
              <w:rPr>
                <w:sz w:val="20"/>
                <w:szCs w:val="20"/>
                <w:color w:val="auto"/>
              </w:rPr>
            </w:pPr>
            <w:r>
              <w:rPr>
                <w:rFonts w:ascii="Arial" w:cs="Arial" w:eastAsia="Arial" w:hAnsi="Arial"/>
                <w:sz w:val="22"/>
                <w:szCs w:val="22"/>
                <w:color w:val="auto"/>
              </w:rPr>
              <w:t>9. Type(s) of Securities Offered (select all that apply)</w:t>
            </w:r>
          </w:p>
        </w:tc>
        <w:tc>
          <w:tcPr>
            <w:tcW w:w="3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40" w:type="dxa"/>
            <w:vAlign w:val="bottom"/>
          </w:tcPr>
          <w:p>
            <w:pPr>
              <w:spacing w:after="0"/>
              <w:rPr>
                <w:sz w:val="24"/>
                <w:szCs w:val="24"/>
                <w:color w:val="auto"/>
              </w:rPr>
            </w:pPr>
          </w:p>
        </w:tc>
        <w:tc>
          <w:tcPr>
            <w:tcW w:w="5500" w:type="dxa"/>
            <w:vAlign w:val="bottom"/>
          </w:tcPr>
          <w:p>
            <w:pPr>
              <w:ind w:left="20"/>
              <w:spacing w:after="0"/>
              <w:rPr>
                <w:sz w:val="20"/>
                <w:szCs w:val="20"/>
                <w:color w:val="auto"/>
              </w:rPr>
            </w:pPr>
            <w:r>
              <w:rPr>
                <w:rFonts w:ascii="Arial" w:cs="Arial" w:eastAsia="Arial" w:hAnsi="Arial"/>
                <w:sz w:val="22"/>
                <w:szCs w:val="22"/>
                <w:color w:val="auto"/>
              </w:rPr>
              <w:t>Equity</w:t>
            </w:r>
          </w:p>
        </w:tc>
        <w:tc>
          <w:tcPr>
            <w:tcW w:w="3080" w:type="dxa"/>
            <w:vAlign w:val="bottom"/>
          </w:tcPr>
          <w:p>
            <w:pPr>
              <w:ind w:left="180"/>
              <w:spacing w:after="0"/>
              <w:rPr>
                <w:sz w:val="20"/>
                <w:szCs w:val="20"/>
                <w:color w:val="auto"/>
              </w:rPr>
            </w:pPr>
            <w:r>
              <w:rPr>
                <w:rFonts w:ascii="Arial" w:cs="Arial" w:eastAsia="Arial" w:hAnsi="Arial"/>
                <w:sz w:val="22"/>
                <w:szCs w:val="22"/>
                <w:color w:val="auto"/>
                <w:w w:val="87"/>
              </w:rPr>
              <w:t>Pooled Investment Fund Interests</w:t>
            </w:r>
          </w:p>
        </w:tc>
        <w:tc>
          <w:tcPr>
            <w:tcW w:w="0" w:type="dxa"/>
            <w:vAlign w:val="bottom"/>
          </w:tcPr>
          <w:p>
            <w:pPr>
              <w:spacing w:after="0"/>
              <w:rPr>
                <w:sz w:val="1"/>
                <w:szCs w:val="1"/>
                <w:color w:val="auto"/>
              </w:rPr>
            </w:pPr>
          </w:p>
        </w:tc>
      </w:tr>
      <w:tr>
        <w:trPr>
          <w:trHeight w:val="297"/>
        </w:trPr>
        <w:tc>
          <w:tcPr>
            <w:tcW w:w="5740" w:type="dxa"/>
            <w:vAlign w:val="bottom"/>
            <w:gridSpan w:val="2"/>
          </w:tcPr>
          <w:p>
            <w:pPr>
              <w:ind w:left="40"/>
              <w:spacing w:after="0"/>
              <w:rPr>
                <w:sz w:val="20"/>
                <w:szCs w:val="20"/>
                <w:color w:val="auto"/>
              </w:rPr>
            </w:pPr>
            <w:r>
              <w:rPr>
                <w:rFonts w:ascii="Arial" w:cs="Arial" w:eastAsia="Arial" w:hAnsi="Arial"/>
                <w:sz w:val="22"/>
                <w:szCs w:val="22"/>
                <w:color w:val="auto"/>
              </w:rPr>
              <w:t>X Debt</w:t>
            </w:r>
          </w:p>
        </w:tc>
        <w:tc>
          <w:tcPr>
            <w:tcW w:w="3080" w:type="dxa"/>
            <w:vAlign w:val="bottom"/>
          </w:tcPr>
          <w:p>
            <w:pPr>
              <w:ind w:left="180"/>
              <w:spacing w:after="0"/>
              <w:rPr>
                <w:sz w:val="20"/>
                <w:szCs w:val="20"/>
                <w:color w:val="auto"/>
              </w:rPr>
            </w:pPr>
            <w:r>
              <w:rPr>
                <w:rFonts w:ascii="Arial" w:cs="Arial" w:eastAsia="Arial" w:hAnsi="Arial"/>
                <w:sz w:val="22"/>
                <w:szCs w:val="22"/>
                <w:color w:val="auto"/>
                <w:w w:val="98"/>
              </w:rPr>
              <w:t>Tenant-in-Common Securities</w:t>
            </w:r>
          </w:p>
        </w:tc>
        <w:tc>
          <w:tcPr>
            <w:tcW w:w="0" w:type="dxa"/>
            <w:vAlign w:val="bottom"/>
          </w:tcPr>
          <w:p>
            <w:pPr>
              <w:spacing w:after="0"/>
              <w:rPr>
                <w:sz w:val="1"/>
                <w:szCs w:val="1"/>
                <w:color w:val="auto"/>
              </w:rPr>
            </w:pPr>
          </w:p>
        </w:tc>
      </w:tr>
      <w:tr>
        <w:trPr>
          <w:trHeight w:val="297"/>
        </w:trPr>
        <w:tc>
          <w:tcPr>
            <w:tcW w:w="240" w:type="dxa"/>
            <w:vAlign w:val="bottom"/>
          </w:tcPr>
          <w:p>
            <w:pPr>
              <w:spacing w:after="0"/>
              <w:rPr>
                <w:sz w:val="24"/>
                <w:szCs w:val="24"/>
                <w:color w:val="auto"/>
              </w:rPr>
            </w:pPr>
          </w:p>
        </w:tc>
        <w:tc>
          <w:tcPr>
            <w:tcW w:w="5500" w:type="dxa"/>
            <w:vAlign w:val="bottom"/>
          </w:tcPr>
          <w:p>
            <w:pPr>
              <w:ind w:left="2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3080" w:type="dxa"/>
            <w:vAlign w:val="bottom"/>
          </w:tcPr>
          <w:p>
            <w:pPr>
              <w:ind w:left="18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240" w:type="dxa"/>
            <w:vAlign w:val="bottom"/>
            <w:vMerge w:val="restart"/>
          </w:tcPr>
          <w:p>
            <w:pPr>
              <w:ind w:left="40"/>
              <w:spacing w:after="0"/>
              <w:rPr>
                <w:sz w:val="20"/>
                <w:szCs w:val="20"/>
                <w:color w:val="auto"/>
              </w:rPr>
            </w:pPr>
            <w:r>
              <w:rPr>
                <w:rFonts w:ascii="Arial" w:cs="Arial" w:eastAsia="Arial" w:hAnsi="Arial"/>
                <w:sz w:val="22"/>
                <w:szCs w:val="22"/>
                <w:color w:val="auto"/>
              </w:rPr>
              <w:t>X</w:t>
            </w:r>
          </w:p>
        </w:tc>
        <w:tc>
          <w:tcPr>
            <w:tcW w:w="5500" w:type="dxa"/>
            <w:vAlign w:val="bottom"/>
          </w:tcPr>
          <w:p>
            <w:pPr>
              <w:ind w:left="2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3080" w:type="dxa"/>
            <w:vAlign w:val="bottom"/>
            <w:vMerge w:val="restart"/>
          </w:tcPr>
          <w:p>
            <w:pPr>
              <w:ind w:left="180"/>
              <w:spacing w:after="0"/>
              <w:rPr>
                <w:sz w:val="20"/>
                <w:szCs w:val="20"/>
                <w:color w:val="auto"/>
              </w:rPr>
            </w:pPr>
            <w:r>
              <w:rPr>
                <w:rFonts w:ascii="Arial" w:cs="Arial" w:eastAsia="Arial" w:hAnsi="Arial"/>
                <w:sz w:val="22"/>
                <w:szCs w:val="22"/>
                <w:color w:val="auto"/>
              </w:rPr>
              <w:t>Other (describe)</w:t>
            </w:r>
          </w:p>
        </w:tc>
        <w:tc>
          <w:tcPr>
            <w:tcW w:w="0" w:type="dxa"/>
            <w:vAlign w:val="bottom"/>
          </w:tcPr>
          <w:p>
            <w:pPr>
              <w:spacing w:after="0"/>
              <w:rPr>
                <w:sz w:val="1"/>
                <w:szCs w:val="1"/>
                <w:color w:val="auto"/>
              </w:rPr>
            </w:pPr>
          </w:p>
        </w:tc>
      </w:tr>
      <w:tr>
        <w:trPr>
          <w:trHeight w:val="275"/>
        </w:trPr>
        <w:tc>
          <w:tcPr>
            <w:tcW w:w="240" w:type="dxa"/>
            <w:vAlign w:val="bottom"/>
            <w:vMerge w:val="continue"/>
          </w:tcPr>
          <w:p>
            <w:pPr>
              <w:spacing w:after="0"/>
              <w:rPr>
                <w:sz w:val="23"/>
                <w:szCs w:val="23"/>
                <w:color w:val="auto"/>
              </w:rPr>
            </w:pPr>
          </w:p>
        </w:tc>
        <w:tc>
          <w:tcPr>
            <w:tcW w:w="5500" w:type="dxa"/>
            <w:vAlign w:val="bottom"/>
          </w:tcPr>
          <w:p>
            <w:pPr>
              <w:ind w:left="20"/>
              <w:spacing w:after="0"/>
              <w:rPr>
                <w:sz w:val="20"/>
                <w:szCs w:val="20"/>
                <w:color w:val="auto"/>
              </w:rPr>
            </w:pPr>
            <w:r>
              <w:rPr>
                <w:rFonts w:ascii="Arial" w:cs="Arial" w:eastAsia="Arial" w:hAnsi="Arial"/>
                <w:sz w:val="22"/>
                <w:szCs w:val="22"/>
                <w:color w:val="auto"/>
              </w:rPr>
              <w:t>Other Right to Acquire Security</w:t>
            </w:r>
          </w:p>
        </w:tc>
        <w:tc>
          <w:tcPr>
            <w:tcW w:w="30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0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020" w:type="dxa"/>
            <w:vAlign w:val="bottom"/>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802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02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80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2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020" w:type="dxa"/>
            <w:vAlign w:val="bottom"/>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18" w:right="1440" w:bottom="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Arial" w:cs="Arial" w:eastAsia="Arial" w:hAnsi="Arial"/>
          <w:sz w:val="19"/>
          <w:szCs w:val="19"/>
          <w:color w:val="auto"/>
        </w:rPr>
        <w:t>(Associated) Broker or Dealer X 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3400" w:type="dxa"/>
            <w:vAlign w:val="bottom"/>
          </w:tcPr>
          <w:p>
            <w:pPr>
              <w:spacing w:after="0"/>
              <w:rPr>
                <w:sz w:val="20"/>
                <w:szCs w:val="20"/>
                <w:color w:val="auto"/>
              </w:rPr>
            </w:pPr>
            <w:r>
              <w:rPr>
                <w:rFonts w:ascii="Arial" w:cs="Arial" w:eastAsia="Arial" w:hAnsi="Arial"/>
                <w:sz w:val="22"/>
                <w:szCs w:val="22"/>
                <w:color w:val="auto"/>
              </w:rPr>
              <w:t>Recipient CRD Number X None</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7"/>
        </w:trPr>
        <w:tc>
          <w:tcPr>
            <w:tcW w:w="3400" w:type="dxa"/>
            <w:vAlign w:val="bottom"/>
          </w:tcPr>
          <w:p>
            <w:pPr>
              <w:spacing w:after="0"/>
              <w:rPr>
                <w:sz w:val="20"/>
                <w:szCs w:val="20"/>
                <w:color w:val="auto"/>
              </w:rPr>
            </w:pPr>
            <w:r>
              <w:rPr>
                <w:rFonts w:ascii="Arial" w:cs="Arial" w:eastAsia="Arial" w:hAnsi="Arial"/>
                <w:sz w:val="22"/>
                <w:szCs w:val="22"/>
                <w:color w:val="auto"/>
                <w:w w:val="98"/>
              </w:rPr>
              <w:t>(Associated) Broker or Dealer CRD</w:t>
            </w:r>
          </w:p>
        </w:tc>
        <w:tc>
          <w:tcPr>
            <w:tcW w:w="1000" w:type="dxa"/>
            <w:vAlign w:val="bottom"/>
            <w:vMerge w:val="restart"/>
          </w:tcPr>
          <w:p>
            <w:pPr>
              <w:ind w:left="320"/>
              <w:spacing w:after="0"/>
              <w:rPr>
                <w:sz w:val="20"/>
                <w:szCs w:val="20"/>
                <w:color w:val="auto"/>
              </w:rPr>
            </w:pPr>
            <w:r>
              <w:rPr>
                <w:rFonts w:ascii="Arial" w:cs="Arial" w:eastAsia="Arial" w:hAnsi="Arial"/>
                <w:sz w:val="22"/>
                <w:szCs w:val="22"/>
                <w:color w:val="auto"/>
                <w:w w:val="89"/>
              </w:rPr>
              <w:t>X None</w:t>
            </w:r>
          </w:p>
        </w:tc>
        <w:tc>
          <w:tcPr>
            <w:tcW w:w="0" w:type="dxa"/>
            <w:vAlign w:val="bottom"/>
          </w:tcPr>
          <w:p>
            <w:pPr>
              <w:spacing w:after="0"/>
              <w:rPr>
                <w:sz w:val="1"/>
                <w:szCs w:val="1"/>
                <w:color w:val="auto"/>
              </w:rPr>
            </w:pPr>
          </w:p>
        </w:tc>
      </w:tr>
      <w:tr>
        <w:trPr>
          <w:trHeight w:val="153"/>
        </w:trPr>
        <w:tc>
          <w:tcPr>
            <w:tcW w:w="340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2">
            <w:col w:w="4780" w:space="720"/>
            <w:col w:w="4719"/>
          </w:cols>
          <w:pgMar w:left="240" w:top="118" w:right="1440" w:bottom="0" w:gutter="0" w:footer="0" w:header="0"/>
          <w:type w:val="continuous"/>
        </w:sectPr>
      </w:pPr>
    </w:p>
    <w:bookmarkStart w:id="3" w:name="page4"/>
    <w:bookmarkEnd w:id="3"/>
    <w:p>
      <w:pPr>
        <w:ind w:left="1960"/>
        <w:spacing w:after="0"/>
        <w:rPr>
          <w:sz w:val="20"/>
          <w:szCs w:val="20"/>
          <w:color w:val="auto"/>
        </w:rPr>
      </w:pPr>
      <w:r>
        <w:rPr>
          <w:rFonts w:ascii="Arial" w:cs="Arial" w:eastAsia="Arial" w:hAnsi="Arial"/>
          <w:sz w:val="22"/>
          <w:szCs w:val="22"/>
          <w:b w:val="1"/>
          <w:bCs w:val="1"/>
          <w:color w:val="auto"/>
        </w:rPr>
        <w:t>Street Address 1</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jc w:val="both"/>
        <w:ind w:left="80"/>
        <w:spacing w:after="0" w:line="247" w:lineRule="auto"/>
        <w:rPr>
          <w:sz w:val="20"/>
          <w:szCs w:val="20"/>
          <w:color w:val="auto"/>
        </w:rPr>
      </w:pPr>
      <w:r>
        <w:rPr>
          <w:rFonts w:ascii="Arial" w:cs="Arial" w:eastAsia="Arial" w:hAnsi="Arial"/>
          <w:sz w:val="22"/>
          <w:szCs w:val="22"/>
          <w:color w:val="auto"/>
        </w:rPr>
        <w:t>State(s) of Solicitation (select all that apply) Check â€œAll Statesâ€ or check individual States</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0" w:lineRule="exact"/>
        <w:rPr>
          <w:sz w:val="20"/>
          <w:szCs w:val="20"/>
          <w:color w:val="auto"/>
        </w:rPr>
      </w:pPr>
      <w:r>
        <w:rPr>
          <w:sz w:val="20"/>
          <w:szCs w:val="20"/>
          <w:color w:val="auto"/>
        </w:rPr>
        <w:br w:type="column"/>
      </w:r>
    </w:p>
    <w:p>
      <w:pPr>
        <w:jc w:val="center"/>
        <w:ind w:right="520"/>
        <w:spacing w:after="0"/>
        <w:rPr>
          <w:sz w:val="20"/>
          <w:szCs w:val="20"/>
          <w:color w:val="auto"/>
        </w:rPr>
      </w:pPr>
      <w:r>
        <w:rPr>
          <w:rFonts w:ascii="Arial" w:cs="Arial" w:eastAsia="Arial" w:hAnsi="Arial"/>
          <w:sz w:val="22"/>
          <w:szCs w:val="22"/>
          <w:b w:val="1"/>
          <w:bCs w:val="1"/>
          <w:color w:val="auto"/>
        </w:rPr>
        <w:t>Street Address 2</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20" w:type="dxa"/>
            <w:vAlign w:val="bottom"/>
          </w:tcPr>
          <w:p>
            <w:pPr>
              <w:spacing w:after="0"/>
              <w:rPr>
                <w:sz w:val="21"/>
                <w:szCs w:val="21"/>
                <w:color w:val="auto"/>
              </w:rPr>
            </w:pPr>
          </w:p>
        </w:tc>
        <w:tc>
          <w:tcPr>
            <w:tcW w:w="3480" w:type="dxa"/>
            <w:vAlign w:val="bottom"/>
            <w:vMerge w:val="restart"/>
          </w:tcPr>
          <w:p>
            <w:pPr>
              <w:ind w:left="200"/>
              <w:spacing w:after="0"/>
              <w:rPr>
                <w:sz w:val="20"/>
                <w:szCs w:val="20"/>
                <w:color w:val="auto"/>
              </w:rPr>
            </w:pPr>
            <w:r>
              <w:rPr>
                <w:rFonts w:ascii="Arial" w:cs="Arial" w:eastAsia="Arial" w:hAnsi="Arial"/>
                <w:sz w:val="22"/>
                <w:szCs w:val="22"/>
                <w:color w:val="auto"/>
              </w:rPr>
              <w:t>State/Province/Country</w:t>
            </w:r>
          </w:p>
        </w:tc>
        <w:tc>
          <w:tcPr>
            <w:tcW w:w="2180" w:type="dxa"/>
            <w:vAlign w:val="bottom"/>
          </w:tcPr>
          <w:p>
            <w:pPr>
              <w:ind w:left="1260"/>
              <w:spacing w:after="0"/>
              <w:rPr>
                <w:sz w:val="20"/>
                <w:szCs w:val="20"/>
                <w:color w:val="auto"/>
              </w:rPr>
            </w:pPr>
            <w:r>
              <w:rPr>
                <w:rFonts w:ascii="Arial" w:cs="Arial" w:eastAsia="Arial" w:hAnsi="Arial"/>
                <w:sz w:val="22"/>
                <w:szCs w:val="22"/>
                <w:color w:val="auto"/>
                <w:w w:val="88"/>
              </w:rPr>
              <w:t>ZIP/Postal</w:t>
            </w:r>
          </w:p>
        </w:tc>
        <w:tc>
          <w:tcPr>
            <w:tcW w:w="0" w:type="dxa"/>
            <w:vAlign w:val="bottom"/>
          </w:tcPr>
          <w:p>
            <w:pPr>
              <w:spacing w:after="0"/>
              <w:rPr>
                <w:sz w:val="1"/>
                <w:szCs w:val="1"/>
                <w:color w:val="auto"/>
              </w:rPr>
            </w:pPr>
          </w:p>
        </w:tc>
      </w:tr>
      <w:tr>
        <w:trPr>
          <w:trHeight w:val="153"/>
        </w:trPr>
        <w:tc>
          <w:tcPr>
            <w:tcW w:w="72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2180" w:type="dxa"/>
            <w:vAlign w:val="bottom"/>
            <w:vMerge w:val="restart"/>
          </w:tcPr>
          <w:p>
            <w:pPr>
              <w:ind w:left="1260"/>
              <w:spacing w:after="0"/>
              <w:rPr>
                <w:sz w:val="20"/>
                <w:szCs w:val="20"/>
                <w:color w:val="auto"/>
              </w:rPr>
            </w:pPr>
            <w:r>
              <w:rPr>
                <w:rFonts w:ascii="Arial" w:cs="Arial" w:eastAsia="Arial" w:hAnsi="Arial"/>
                <w:sz w:val="22"/>
                <w:szCs w:val="22"/>
                <w:color w:val="auto"/>
              </w:rPr>
              <w:t>Code</w:t>
            </w:r>
          </w:p>
        </w:tc>
        <w:tc>
          <w:tcPr>
            <w:tcW w:w="0" w:type="dxa"/>
            <w:vAlign w:val="bottom"/>
          </w:tcPr>
          <w:p>
            <w:pPr>
              <w:spacing w:after="0"/>
              <w:rPr>
                <w:sz w:val="1"/>
                <w:szCs w:val="1"/>
                <w:color w:val="auto"/>
              </w:rPr>
            </w:pPr>
          </w:p>
        </w:tc>
      </w:tr>
      <w:tr>
        <w:trPr>
          <w:trHeight w:val="122"/>
        </w:trPr>
        <w:tc>
          <w:tcPr>
            <w:tcW w:w="7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28"/>
        </w:trPr>
        <w:tc>
          <w:tcPr>
            <w:tcW w:w="720" w:type="dxa"/>
            <w:vAlign w:val="bottom"/>
          </w:tcPr>
          <w:p>
            <w:pPr>
              <w:spacing w:after="0"/>
              <w:rPr>
                <w:sz w:val="20"/>
                <w:szCs w:val="20"/>
                <w:color w:val="auto"/>
              </w:rPr>
            </w:pPr>
            <w:r>
              <w:rPr>
                <w:rFonts w:ascii="Arial" w:cs="Arial" w:eastAsia="Arial" w:hAnsi="Arial"/>
                <w:sz w:val="22"/>
                <w:szCs w:val="22"/>
                <w:color w:val="auto"/>
              </w:rPr>
              <w:t>All</w:t>
            </w:r>
          </w:p>
        </w:tc>
        <w:tc>
          <w:tcPr>
            <w:tcW w:w="3480" w:type="dxa"/>
            <w:vAlign w:val="bottom"/>
            <w:vMerge w:val="restart"/>
          </w:tcPr>
          <w:p>
            <w:pPr>
              <w:ind w:left="400"/>
              <w:spacing w:after="0"/>
              <w:rPr>
                <w:sz w:val="20"/>
                <w:szCs w:val="20"/>
                <w:color w:val="auto"/>
              </w:rPr>
            </w:pPr>
            <w:r>
              <w:rPr>
                <w:rFonts w:ascii="Arial" w:cs="Arial" w:eastAsia="Arial" w:hAnsi="Arial"/>
                <w:sz w:val="22"/>
                <w:szCs w:val="22"/>
                <w:color w:val="auto"/>
              </w:rPr>
              <w:t>Foreign/non-US</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720" w:type="dxa"/>
            <w:vAlign w:val="bottom"/>
            <w:vMerge w:val="restart"/>
          </w:tcPr>
          <w:p>
            <w:pPr>
              <w:spacing w:after="0"/>
              <w:rPr>
                <w:sz w:val="20"/>
                <w:szCs w:val="20"/>
                <w:color w:val="auto"/>
              </w:rPr>
            </w:pPr>
            <w:r>
              <w:rPr>
                <w:rFonts w:ascii="Arial" w:cs="Arial" w:eastAsia="Arial" w:hAnsi="Arial"/>
                <w:sz w:val="22"/>
                <w:szCs w:val="22"/>
                <w:color w:val="auto"/>
              </w:rPr>
              <w:t>States</w:t>
            </w:r>
          </w:p>
        </w:tc>
        <w:tc>
          <w:tcPr>
            <w:tcW w:w="3480" w:type="dxa"/>
            <w:vAlign w:val="bottom"/>
            <w:vMerge w:val="continue"/>
          </w:tcPr>
          <w:p>
            <w:pPr>
              <w:spacing w:after="0"/>
              <w:rPr>
                <w:sz w:val="13"/>
                <w:szCs w:val="13"/>
                <w:color w:val="auto"/>
              </w:rPr>
            </w:pP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20" w:type="dxa"/>
            <w:vAlign w:val="bottom"/>
            <w:vMerge w:val="continue"/>
          </w:tcPr>
          <w:p>
            <w:pPr>
              <w:spacing w:after="0"/>
              <w:rPr>
                <w:sz w:val="10"/>
                <w:szCs w:val="10"/>
                <w:color w:val="auto"/>
              </w:rPr>
            </w:pPr>
          </w:p>
        </w:tc>
        <w:tc>
          <w:tcPr>
            <w:tcW w:w="34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53" w:lineRule="exact"/>
        <w:rPr>
          <w:sz w:val="20"/>
          <w:szCs w:val="20"/>
          <w:color w:val="auto"/>
        </w:rPr>
      </w:pPr>
    </w:p>
    <w:p>
      <w:pPr>
        <w:sectPr>
          <w:pgSz w:w="11900" w:h="16838" w:orient="portrait"/>
          <w:cols w:equalWidth="0" w:num="2">
            <w:col w:w="3960" w:space="580"/>
            <w:col w:w="6840"/>
          </w:cols>
          <w:pgMar w:left="240" w:top="112" w:right="279" w:bottom="0" w:gutter="0" w:footer="0" w:header="0"/>
        </w:sectPr>
      </w:pP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Total Offering Amount</w:t>
            </w:r>
          </w:p>
        </w:tc>
        <w:tc>
          <w:tcPr>
            <w:tcW w:w="1220" w:type="dxa"/>
            <w:vAlign w:val="bottom"/>
          </w:tcPr>
          <w:p>
            <w:pPr>
              <w:jc w:val="right"/>
              <w:spacing w:after="0"/>
              <w:rPr>
                <w:sz w:val="20"/>
                <w:szCs w:val="20"/>
                <w:color w:val="auto"/>
              </w:rPr>
            </w:pPr>
            <w:r>
              <w:rPr>
                <w:rFonts w:ascii="Arial" w:cs="Arial" w:eastAsia="Arial" w:hAnsi="Arial"/>
                <w:sz w:val="22"/>
                <w:szCs w:val="22"/>
                <w:color w:val="auto"/>
              </w:rPr>
              <w:t>$6,250,000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220" w:type="dxa"/>
            <w:vAlign w:val="bottom"/>
          </w:tcPr>
          <w:p>
            <w:pPr>
              <w:spacing w:after="0"/>
              <w:rPr>
                <w:sz w:val="20"/>
                <w:szCs w:val="20"/>
                <w:color w:val="auto"/>
              </w:rPr>
            </w:pPr>
            <w:r>
              <w:rPr>
                <w:rFonts w:ascii="Arial" w:cs="Arial" w:eastAsia="Arial" w:hAnsi="Arial"/>
                <w:sz w:val="22"/>
                <w:szCs w:val="22"/>
                <w:color w:val="auto"/>
              </w:rPr>
              <w:t>Total Amount Sold</w:t>
            </w:r>
          </w:p>
        </w:tc>
        <w:tc>
          <w:tcPr>
            <w:tcW w:w="1220" w:type="dxa"/>
            <w:vAlign w:val="bottom"/>
          </w:tcPr>
          <w:p>
            <w:pPr>
              <w:jc w:val="right"/>
              <w:spacing w:after="0"/>
              <w:rPr>
                <w:sz w:val="20"/>
                <w:szCs w:val="20"/>
                <w:color w:val="auto"/>
              </w:rPr>
            </w:pPr>
            <w:r>
              <w:rPr>
                <w:rFonts w:ascii="Arial" w:cs="Arial" w:eastAsia="Arial" w:hAnsi="Arial"/>
                <w:sz w:val="22"/>
                <w:szCs w:val="22"/>
                <w:color w:val="auto"/>
              </w:rPr>
              <w:t>$2,022,117</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3440" w:type="dxa"/>
            <w:vAlign w:val="bottom"/>
            <w:gridSpan w:val="2"/>
          </w:tcPr>
          <w:p>
            <w:pPr>
              <w:spacing w:after="0"/>
              <w:rPr>
                <w:sz w:val="20"/>
                <w:szCs w:val="20"/>
                <w:color w:val="auto"/>
              </w:rPr>
            </w:pPr>
            <w:r>
              <w:rPr>
                <w:rFonts w:ascii="Arial" w:cs="Arial" w:eastAsia="Arial" w:hAnsi="Arial"/>
                <w:sz w:val="22"/>
                <w:szCs w:val="22"/>
                <w:color w:val="auto"/>
                <w:w w:val="89"/>
              </w:rPr>
              <w:t>Total Remaining to be Sold $4,227,883</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4885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2488565"/>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ectPr>
          <w:pgSz w:w="11900" w:h="16838" w:orient="portrait"/>
          <w:cols w:equalWidth="0" w:num="1">
            <w:col w:w="11380"/>
          </w:cols>
          <w:pgMar w:left="240" w:top="112" w:right="279" w:bottom="0" w:gutter="0" w:footer="0" w:header="0"/>
          <w:type w:val="continuous"/>
        </w:sectPr>
      </w:pPr>
    </w:p>
    <w:bookmarkStart w:id="4" w:name="page5"/>
    <w:bookmarkEnd w:id="4"/>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4718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46620" cy="4718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700" w:type="dxa"/>
            <w:vAlign w:val="bottom"/>
            <w:tcBorders>
              <w:top w:val="single" w:sz="8" w:color="2C2C2C"/>
              <w:bottom w:val="single" w:sz="8" w:color="808080"/>
            </w:tcBorders>
          </w:tcPr>
          <w:p>
            <w:pPr>
              <w:ind w:left="10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720" w:type="dxa"/>
            <w:vAlign w:val="bottom"/>
            <w:tcBorders>
              <w:top w:val="single" w:sz="8" w:color="2C2C2C"/>
              <w:bottom w:val="single" w:sz="8" w:color="808080"/>
            </w:tcBorders>
          </w:tcPr>
          <w:p>
            <w:pPr>
              <w:ind w:left="42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160" w:type="dxa"/>
            <w:vAlign w:val="bottom"/>
            <w:tcBorders>
              <w:top w:val="single" w:sz="8" w:color="2C2C2C"/>
              <w:bottom w:val="single" w:sz="8" w:color="808080"/>
            </w:tcBorders>
          </w:tcPr>
          <w:p>
            <w:pPr>
              <w:ind w:left="38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3100" w:type="dxa"/>
            <w:vAlign w:val="bottom"/>
            <w:tcBorders>
              <w:top w:val="single" w:sz="8" w:color="2C2C2C"/>
              <w:bottom w:val="single" w:sz="8" w:color="808080"/>
            </w:tcBorders>
          </w:tcPr>
          <w:p>
            <w:pPr>
              <w:ind w:left="134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56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7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ANAPTYSBIO INC</w:t>
            </w:r>
          </w:p>
        </w:tc>
        <w:tc>
          <w:tcPr>
            <w:tcW w:w="20" w:type="dxa"/>
            <w:vAlign w:val="bottom"/>
          </w:tcPr>
          <w:p>
            <w:pPr>
              <w:spacing w:after="0"/>
              <w:rPr>
                <w:sz w:val="22"/>
                <w:szCs w:val="22"/>
                <w:color w:val="auto"/>
              </w:rPr>
            </w:pPr>
          </w:p>
        </w:tc>
        <w:tc>
          <w:tcPr>
            <w:tcW w:w="17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Hamza Suria</w:t>
            </w:r>
          </w:p>
        </w:tc>
        <w:tc>
          <w:tcPr>
            <w:tcW w:w="20" w:type="dxa"/>
            <w:vAlign w:val="bottom"/>
          </w:tcPr>
          <w:p>
            <w:pPr>
              <w:spacing w:after="0"/>
              <w:rPr>
                <w:sz w:val="22"/>
                <w:szCs w:val="22"/>
                <w:color w:val="auto"/>
              </w:rPr>
            </w:pPr>
          </w:p>
        </w:tc>
        <w:tc>
          <w:tcPr>
            <w:tcW w:w="21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Hamza Suria</w:t>
            </w:r>
          </w:p>
        </w:tc>
        <w:tc>
          <w:tcPr>
            <w:tcW w:w="40" w:type="dxa"/>
            <w:vAlign w:val="bottom"/>
          </w:tcPr>
          <w:p>
            <w:pPr>
              <w:spacing w:after="0"/>
              <w:rPr>
                <w:sz w:val="22"/>
                <w:szCs w:val="22"/>
                <w:color w:val="auto"/>
              </w:rPr>
            </w:pPr>
          </w:p>
        </w:tc>
        <w:tc>
          <w:tcPr>
            <w:tcW w:w="31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560" w:type="dxa"/>
            <w:vAlign w:val="bottom"/>
            <w:tcBorders>
              <w:top w:val="single" w:sz="8" w:color="2C2C2C"/>
              <w:bottom w:val="single" w:sz="8" w:color="808080"/>
            </w:tcBorders>
          </w:tcPr>
          <w:p>
            <w:pPr>
              <w:jc w:val="right"/>
              <w:ind w:right="412"/>
              <w:spacing w:after="0"/>
              <w:rPr>
                <w:sz w:val="20"/>
                <w:szCs w:val="20"/>
                <w:color w:val="auto"/>
              </w:rPr>
            </w:pPr>
            <w:r>
              <w:rPr>
                <w:rFonts w:ascii="Arial" w:cs="Arial" w:eastAsia="Arial" w:hAnsi="Arial"/>
                <w:sz w:val="22"/>
                <w:szCs w:val="22"/>
                <w:color w:val="auto"/>
                <w:w w:val="90"/>
              </w:rPr>
              <w:t>2013-10-08</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7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7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10"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2019-12-07T13:48:07Z</dcterms:created>
  <dcterms:modified xsi:type="dcterms:W3CDTF">2019-12-07T13:48:07Z</dcterms:modified>
</cp:coreProperties>
</file>